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DE0F0F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 xml:space="preserve">от </w:t>
      </w:r>
      <w:r w:rsidR="004154CD">
        <w:rPr>
          <w:rFonts w:ascii="Times New Roman" w:hAnsi="Times New Roman"/>
          <w:sz w:val="28"/>
          <w:szCs w:val="28"/>
        </w:rPr>
        <w:t>00</w:t>
      </w:r>
      <w:r w:rsidR="00706907">
        <w:rPr>
          <w:rFonts w:ascii="Times New Roman" w:hAnsi="Times New Roman"/>
          <w:sz w:val="28"/>
          <w:szCs w:val="28"/>
        </w:rPr>
        <w:t>.0</w:t>
      </w:r>
      <w:r w:rsidR="004154CD"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4154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4154CD">
        <w:rPr>
          <w:rFonts w:ascii="Times New Roman" w:hAnsi="Times New Roman"/>
          <w:sz w:val="28"/>
          <w:szCs w:val="28"/>
        </w:rPr>
        <w:t>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030977" w:rsidRDefault="0035763D" w:rsidP="00372B8A">
      <w:pPr>
        <w:autoSpaceDE w:val="0"/>
        <w:autoSpaceDN w:val="0"/>
        <w:adjustRightInd w:val="0"/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</w:rPr>
      </w:pPr>
      <w:r w:rsidRPr="0035763D">
        <w:rPr>
          <w:rFonts w:ascii="Times New Roman" w:hAnsi="Times New Roman"/>
          <w:sz w:val="28"/>
          <w:szCs w:val="28"/>
        </w:rPr>
        <w:t>О признании утратившим</w:t>
      </w:r>
      <w:r>
        <w:rPr>
          <w:rFonts w:ascii="Times New Roman" w:hAnsi="Times New Roman"/>
          <w:sz w:val="28"/>
          <w:szCs w:val="28"/>
        </w:rPr>
        <w:t>и</w:t>
      </w:r>
      <w:r w:rsidRPr="0035763D">
        <w:rPr>
          <w:rFonts w:ascii="Times New Roman" w:hAnsi="Times New Roman"/>
          <w:sz w:val="28"/>
          <w:szCs w:val="28"/>
        </w:rPr>
        <w:t xml:space="preserve"> силу решени</w:t>
      </w:r>
      <w:r>
        <w:rPr>
          <w:rFonts w:ascii="Times New Roman" w:hAnsi="Times New Roman"/>
          <w:sz w:val="28"/>
          <w:szCs w:val="28"/>
        </w:rPr>
        <w:t>й</w:t>
      </w:r>
      <w:r w:rsidRPr="0035763D">
        <w:rPr>
          <w:rFonts w:ascii="Times New Roman" w:hAnsi="Times New Roman"/>
          <w:sz w:val="28"/>
          <w:szCs w:val="28"/>
        </w:rPr>
        <w:t xml:space="preserve"> Совета депутат</w:t>
      </w:r>
      <w:r>
        <w:rPr>
          <w:rFonts w:ascii="Times New Roman" w:hAnsi="Times New Roman"/>
          <w:sz w:val="28"/>
          <w:szCs w:val="28"/>
        </w:rPr>
        <w:t>ов сельского поселения Выка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4154CD" w:rsidRPr="004154CD">
        <w:t xml:space="preserve"> </w:t>
      </w:r>
      <w:r w:rsidR="004154CD" w:rsidRPr="004154CD">
        <w:rPr>
          <w:rFonts w:ascii="Times New Roman" w:hAnsi="Times New Roman"/>
          <w:sz w:val="28"/>
          <w:szCs w:val="28"/>
        </w:rPr>
        <w:t>Федеральным закон</w:t>
      </w:r>
      <w:r w:rsidR="004154CD">
        <w:rPr>
          <w:rFonts w:ascii="Times New Roman" w:hAnsi="Times New Roman"/>
          <w:sz w:val="28"/>
          <w:szCs w:val="28"/>
        </w:rPr>
        <w:t>о</w:t>
      </w:r>
      <w:r w:rsidR="004154CD" w:rsidRPr="004154CD">
        <w:rPr>
          <w:rFonts w:ascii="Times New Roman" w:hAnsi="Times New Roman"/>
          <w:sz w:val="28"/>
          <w:szCs w:val="28"/>
        </w:rPr>
        <w:t>м от</w:t>
      </w:r>
      <w:r w:rsidR="004154CD">
        <w:rPr>
          <w:rFonts w:ascii="Times New Roman" w:hAnsi="Times New Roman"/>
          <w:sz w:val="28"/>
          <w:szCs w:val="28"/>
        </w:rPr>
        <w:t xml:space="preserve"> </w:t>
      </w:r>
      <w:r w:rsidR="004154CD" w:rsidRPr="004154CD">
        <w:rPr>
          <w:rFonts w:ascii="Times New Roman" w:hAnsi="Times New Roman"/>
          <w:sz w:val="28"/>
          <w:szCs w:val="28"/>
        </w:rPr>
        <w:t>20.02.2026 № 23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власти»»</w:t>
      </w:r>
      <w:r w:rsidR="00B34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35763D">
        <w:rPr>
          <w:rFonts w:ascii="Times New Roman" w:hAnsi="Times New Roman"/>
          <w:bCs/>
          <w:sz w:val="28"/>
          <w:szCs w:val="28"/>
        </w:rPr>
        <w:t xml:space="preserve"> </w:t>
      </w:r>
      <w:r w:rsidR="0035763D" w:rsidRPr="0035763D">
        <w:rPr>
          <w:rFonts w:ascii="Times New Roman" w:hAnsi="Times New Roman"/>
          <w:bCs/>
          <w:sz w:val="28"/>
          <w:szCs w:val="28"/>
        </w:rPr>
        <w:t>Признать утратившим</w:t>
      </w:r>
      <w:r w:rsidR="0035763D">
        <w:rPr>
          <w:rFonts w:ascii="Times New Roman" w:hAnsi="Times New Roman"/>
          <w:bCs/>
          <w:sz w:val="28"/>
          <w:szCs w:val="28"/>
        </w:rPr>
        <w:t>и</w:t>
      </w:r>
      <w:r w:rsidR="0035763D" w:rsidRPr="0035763D">
        <w:rPr>
          <w:rFonts w:ascii="Times New Roman" w:hAnsi="Times New Roman"/>
          <w:bCs/>
          <w:sz w:val="28"/>
          <w:szCs w:val="28"/>
        </w:rPr>
        <w:t xml:space="preserve"> силу решени</w:t>
      </w:r>
      <w:r w:rsidR="0035763D">
        <w:rPr>
          <w:rFonts w:ascii="Times New Roman" w:hAnsi="Times New Roman"/>
          <w:bCs/>
          <w:sz w:val="28"/>
          <w:szCs w:val="28"/>
        </w:rPr>
        <w:t>я</w:t>
      </w:r>
      <w:r w:rsidR="0035763D" w:rsidRPr="0035763D">
        <w:rPr>
          <w:rFonts w:ascii="Times New Roman" w:hAnsi="Times New Roman"/>
          <w:bCs/>
          <w:sz w:val="28"/>
          <w:szCs w:val="28"/>
        </w:rPr>
        <w:t xml:space="preserve"> Совета депутатов сельского поселения Выкатной</w:t>
      </w:r>
      <w:r w:rsidR="0035763D">
        <w:rPr>
          <w:rFonts w:ascii="Times New Roman" w:hAnsi="Times New Roman"/>
          <w:bCs/>
          <w:sz w:val="28"/>
          <w:szCs w:val="28"/>
        </w:rPr>
        <w:t>:</w:t>
      </w:r>
    </w:p>
    <w:p w:rsidR="00D66FA4" w:rsidRDefault="005E12BF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от 12.12.2025 № 122 «</w:t>
      </w:r>
      <w:r w:rsidRPr="005E12BF">
        <w:rPr>
          <w:rFonts w:ascii="Times New Roman" w:hAnsi="Times New Roman"/>
          <w:bCs/>
          <w:sz w:val="28"/>
          <w:szCs w:val="28"/>
        </w:rPr>
        <w:t>Об утверждении Положения о муниципальном жилищном контроле на территории сельского поселения Выкатной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5E12BF" w:rsidRDefault="005E12BF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от 22.05.2026 № 140 «</w:t>
      </w:r>
      <w:r w:rsidRPr="005E12BF">
        <w:rPr>
          <w:rFonts w:ascii="Times New Roman" w:hAnsi="Times New Roman"/>
          <w:bCs/>
          <w:sz w:val="28"/>
          <w:szCs w:val="28"/>
        </w:rPr>
        <w:t>О внесении изменений в решение Совета депутатов сельского поселения Выкатной от 12.12.2025 № 122 «Об утверждении Положения о муниципальном жилищном контроле на территории сельского поселения Выкатной»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4154CD" w:rsidRDefault="004154CD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</w:t>
      </w:r>
      <w:r w:rsidR="005E12BF">
        <w:rPr>
          <w:rFonts w:ascii="Times New Roman" w:eastAsia="Calibri" w:hAnsi="Times New Roman"/>
          <w:sz w:val="28"/>
          <w:szCs w:val="28"/>
          <w:lang w:eastAsia="en-US"/>
        </w:rPr>
        <w:t>, но не ранее 1 сентября 2026 года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</w:t>
      </w:r>
      <w:bookmarkStart w:id="2" w:name="Par25"/>
      <w:bookmarkEnd w:id="2"/>
    </w:p>
    <w:p w:rsidR="004154CD" w:rsidRDefault="004154CD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222078" w:rsidRDefault="0022207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22078"/>
    <w:rsid w:val="002647E9"/>
    <w:rsid w:val="00294C63"/>
    <w:rsid w:val="00343188"/>
    <w:rsid w:val="0035763D"/>
    <w:rsid w:val="00372B8A"/>
    <w:rsid w:val="004154CD"/>
    <w:rsid w:val="005A4A57"/>
    <w:rsid w:val="005E12BF"/>
    <w:rsid w:val="005E2724"/>
    <w:rsid w:val="00675A81"/>
    <w:rsid w:val="00706907"/>
    <w:rsid w:val="008A049D"/>
    <w:rsid w:val="008F68AE"/>
    <w:rsid w:val="009819EE"/>
    <w:rsid w:val="00A35ECD"/>
    <w:rsid w:val="00A73F43"/>
    <w:rsid w:val="00B34528"/>
    <w:rsid w:val="00BC2FA2"/>
    <w:rsid w:val="00CC2A0B"/>
    <w:rsid w:val="00D60507"/>
    <w:rsid w:val="00D66FA4"/>
    <w:rsid w:val="00DA0705"/>
    <w:rsid w:val="00DE0F0F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1150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2026-05-29T06:13:00Z</cp:lastPrinted>
  <dcterms:created xsi:type="dcterms:W3CDTF">2022-12-20T03:59:00Z</dcterms:created>
  <dcterms:modified xsi:type="dcterms:W3CDTF">2026-08-25T10:12:00Z</dcterms:modified>
</cp:coreProperties>
</file>